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5B37B" w14:textId="0CFCEA16" w:rsidR="00AA479F" w:rsidRDefault="00AA479F" w:rsidP="00AA479F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000000"/>
        </w:rPr>
      </w:pPr>
      <w:r>
        <w:rPr>
          <w:noProof/>
        </w:rPr>
        <w:drawing>
          <wp:inline distT="0" distB="0" distL="0" distR="0" wp14:anchorId="2013BB28" wp14:editId="51AA4A9A">
            <wp:extent cx="4019550" cy="1905000"/>
            <wp:effectExtent l="0" t="0" r="0" b="0"/>
            <wp:docPr id="1" name="Picture 1" descr="LW-LS-Accredited_Logo_H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W-LS-Accredited_Logo_HO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4B01E" w14:textId="77777777" w:rsidR="00AA479F" w:rsidRDefault="00AA479F" w:rsidP="00AA479F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000000"/>
        </w:rPr>
      </w:pPr>
    </w:p>
    <w:p w14:paraId="0E5D970F" w14:textId="40EA24C0" w:rsidR="00C02303" w:rsidRDefault="00AA479F" w:rsidP="00AA479F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At Parkside</w:t>
      </w:r>
      <w:r w:rsidR="00C02303">
        <w:rPr>
          <w:rFonts w:ascii="Segoe UI" w:hAnsi="Segoe UI" w:cs="Segoe UI"/>
          <w:color w:val="000000"/>
        </w:rPr>
        <w:t xml:space="preserve"> we teach children using a systematic and structure</w:t>
      </w:r>
      <w:r w:rsidR="00541002">
        <w:rPr>
          <w:rFonts w:ascii="Segoe UI" w:hAnsi="Segoe UI" w:cs="Segoe UI"/>
          <w:color w:val="000000"/>
        </w:rPr>
        <w:t>d</w:t>
      </w:r>
      <w:r w:rsidR="00C02303">
        <w:rPr>
          <w:rFonts w:ascii="Segoe UI" w:hAnsi="Segoe UI" w:cs="Segoe UI"/>
          <w:color w:val="000000"/>
        </w:rPr>
        <w:t xml:space="preserve"> phonics programme </w:t>
      </w:r>
      <w:r w:rsidR="00541002">
        <w:rPr>
          <w:rFonts w:ascii="Segoe UI" w:hAnsi="Segoe UI" w:cs="Segoe UI"/>
          <w:color w:val="000000"/>
        </w:rPr>
        <w:t>to</w:t>
      </w:r>
      <w:r w:rsidR="00C02303">
        <w:rPr>
          <w:rFonts w:ascii="Segoe UI" w:hAnsi="Segoe UI" w:cs="Segoe UI"/>
          <w:color w:val="000000"/>
        </w:rPr>
        <w:t xml:space="preserve"> ensure that our children become fluent readers and writers.</w:t>
      </w:r>
      <w:r>
        <w:rPr>
          <w:rFonts w:ascii="Segoe UI" w:hAnsi="Segoe UI" w:cs="Segoe UI"/>
          <w:color w:val="000000"/>
        </w:rPr>
        <w:t xml:space="preserve"> </w:t>
      </w:r>
      <w:r w:rsidR="00C02303">
        <w:rPr>
          <w:rFonts w:ascii="Segoe UI" w:hAnsi="Segoe UI" w:cs="Segoe UI"/>
          <w:color w:val="000000"/>
        </w:rPr>
        <w:t xml:space="preserve"> W</w:t>
      </w:r>
      <w:r>
        <w:rPr>
          <w:rFonts w:ascii="Segoe UI" w:hAnsi="Segoe UI" w:cs="Segoe UI"/>
          <w:color w:val="000000"/>
        </w:rPr>
        <w:t>e follow Little Wandle Letters and Sounds Revised</w:t>
      </w:r>
      <w:r w:rsidR="00541002">
        <w:rPr>
          <w:rFonts w:ascii="Segoe UI" w:hAnsi="Segoe UI" w:cs="Segoe UI"/>
          <w:color w:val="000000"/>
        </w:rPr>
        <w:t xml:space="preserve"> throughout the school</w:t>
      </w:r>
      <w:r w:rsidR="00C02303">
        <w:rPr>
          <w:rFonts w:ascii="Segoe UI" w:hAnsi="Segoe UI" w:cs="Segoe UI"/>
          <w:color w:val="000000"/>
        </w:rPr>
        <w:t xml:space="preserve">. </w:t>
      </w:r>
      <w:r>
        <w:rPr>
          <w:rFonts w:ascii="Segoe UI" w:hAnsi="Segoe UI" w:cs="Segoe UI"/>
          <w:color w:val="000000"/>
        </w:rPr>
        <w:t xml:space="preserve">Little Wandle Letters and Sounds Revised also draws on the latest research into how children learn best; how to ensure learning </w:t>
      </w:r>
      <w:r w:rsidR="00541002">
        <w:rPr>
          <w:rFonts w:ascii="Segoe UI" w:hAnsi="Segoe UI" w:cs="Segoe UI"/>
          <w:color w:val="000000"/>
        </w:rPr>
        <w:t xml:space="preserve">is committed to </w:t>
      </w:r>
      <w:r>
        <w:rPr>
          <w:rFonts w:ascii="Segoe UI" w:hAnsi="Segoe UI" w:cs="Segoe UI"/>
          <w:color w:val="000000"/>
        </w:rPr>
        <w:t xml:space="preserve">children’s </w:t>
      </w:r>
      <w:r w:rsidR="00541002">
        <w:rPr>
          <w:rFonts w:ascii="Segoe UI" w:hAnsi="Segoe UI" w:cs="Segoe UI"/>
          <w:color w:val="000000"/>
        </w:rPr>
        <w:t>long-term</w:t>
      </w:r>
      <w:r>
        <w:rPr>
          <w:rFonts w:ascii="Segoe UI" w:hAnsi="Segoe UI" w:cs="Segoe UI"/>
          <w:color w:val="000000"/>
        </w:rPr>
        <w:t xml:space="preserve"> memory and how best to enable children to apply their learning to become highly competent readers.</w:t>
      </w:r>
    </w:p>
    <w:p w14:paraId="1195C163" w14:textId="35D11761" w:rsidR="00C02303" w:rsidRDefault="00541002" w:rsidP="00AA479F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Please use the parent link below to access Parent Information ab</w:t>
      </w:r>
      <w:r w:rsidR="00AA5115">
        <w:rPr>
          <w:rFonts w:ascii="Segoe UI" w:hAnsi="Segoe UI" w:cs="Segoe UI"/>
          <w:color w:val="000000"/>
        </w:rPr>
        <w:t xml:space="preserve">out how you can support your children with phonics and early reading. </w:t>
      </w:r>
    </w:p>
    <w:p w14:paraId="0B264795" w14:textId="77777777" w:rsidR="00004142" w:rsidRDefault="00AA5115" w:rsidP="00AA479F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000000"/>
        </w:rPr>
      </w:pPr>
      <w:hyperlink r:id="rId5" w:history="1">
        <w:r w:rsidRPr="00E24D47">
          <w:rPr>
            <w:rStyle w:val="Hyperlink"/>
            <w:rFonts w:ascii="Segoe UI" w:hAnsi="Segoe UI" w:cs="Segoe UI"/>
          </w:rPr>
          <w:t>https://www.littlewandlelettersandsounds.org.uk/resources/for-parents/</w:t>
        </w:r>
      </w:hyperlink>
      <w:r>
        <w:rPr>
          <w:rFonts w:ascii="Segoe UI" w:hAnsi="Segoe UI" w:cs="Segoe UI"/>
          <w:color w:val="000000"/>
        </w:rPr>
        <w:t xml:space="preserve"> </w:t>
      </w:r>
    </w:p>
    <w:p w14:paraId="261CC906" w14:textId="77777777" w:rsidR="00004142" w:rsidRDefault="00004142" w:rsidP="00AA479F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000000"/>
        </w:rPr>
      </w:pPr>
    </w:p>
    <w:p w14:paraId="6B462387" w14:textId="5694D0D8" w:rsidR="00C02303" w:rsidRDefault="00FB6E0D" w:rsidP="00AA479F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</w:t>
      </w:r>
    </w:p>
    <w:p w14:paraId="205D1D00" w14:textId="77777777" w:rsidR="00D6131C" w:rsidRDefault="00D6131C"/>
    <w:sectPr w:rsidR="00D613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79F"/>
    <w:rsid w:val="00004142"/>
    <w:rsid w:val="00541002"/>
    <w:rsid w:val="00AA479F"/>
    <w:rsid w:val="00AA5115"/>
    <w:rsid w:val="00C02303"/>
    <w:rsid w:val="00D6131C"/>
    <w:rsid w:val="00FB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9FFEB"/>
  <w15:chartTrackingRefBased/>
  <w15:docId w15:val="{BDEECF76-F7DC-422D-BC25-7DB665EC1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A479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0230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AA51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ttlewandlelettersandsounds.org.uk/resources/for-parents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Sutton</dc:creator>
  <cp:keywords/>
  <dc:description/>
  <cp:lastModifiedBy>Rebecca Sutton</cp:lastModifiedBy>
  <cp:revision>2</cp:revision>
  <dcterms:created xsi:type="dcterms:W3CDTF">2022-01-20T20:34:00Z</dcterms:created>
  <dcterms:modified xsi:type="dcterms:W3CDTF">2022-01-20T20:34:00Z</dcterms:modified>
</cp:coreProperties>
</file>